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October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Mohammed </w:t>
      </w:r>
      <w:r w:rsidR="00B71A03">
        <w:t xml:space="preserve"> Shabeer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111/51, Abdul Hameed Street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12.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6th July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